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513" w:rsidRPr="00745513" w:rsidRDefault="008C556B" w:rsidP="0074551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745513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A76E73" w:rsidRPr="00745513" w:rsidRDefault="00745513" w:rsidP="0074551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745513">
        <w:rPr>
          <w:rFonts w:ascii="Times New Roman" w:hAnsi="Times New Roman" w:cs="Times New Roman"/>
          <w:sz w:val="28"/>
          <w:szCs w:val="28"/>
        </w:rPr>
        <w:t>НОВОПОКРОВСКОГО</w:t>
      </w:r>
      <w:r w:rsidR="008C556B" w:rsidRPr="00745513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27567C" w:rsidRDefault="008C556B" w:rsidP="0074551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745513">
        <w:rPr>
          <w:rFonts w:ascii="Times New Roman" w:hAnsi="Times New Roman" w:cs="Times New Roman"/>
          <w:sz w:val="28"/>
          <w:szCs w:val="28"/>
        </w:rPr>
        <w:t xml:space="preserve">ТАТАРСКОГО РАЙОНА </w:t>
      </w:r>
    </w:p>
    <w:p w:rsidR="008C556B" w:rsidRDefault="008C556B" w:rsidP="0027567C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745513">
        <w:rPr>
          <w:rFonts w:ascii="Times New Roman" w:hAnsi="Times New Roman" w:cs="Times New Roman"/>
          <w:sz w:val="28"/>
          <w:szCs w:val="28"/>
        </w:rPr>
        <w:t>НОВОСИБИРСКОЙ</w:t>
      </w:r>
      <w:r w:rsidR="0027567C">
        <w:rPr>
          <w:rFonts w:ascii="Times New Roman" w:hAnsi="Times New Roman" w:cs="Times New Roman"/>
          <w:sz w:val="28"/>
          <w:szCs w:val="28"/>
        </w:rPr>
        <w:t xml:space="preserve"> </w:t>
      </w:r>
      <w:r w:rsidRPr="00745513">
        <w:rPr>
          <w:rFonts w:ascii="Times New Roman" w:hAnsi="Times New Roman" w:cs="Times New Roman"/>
          <w:sz w:val="28"/>
          <w:szCs w:val="28"/>
        </w:rPr>
        <w:t xml:space="preserve">ОБЛАСТИ </w:t>
      </w:r>
    </w:p>
    <w:p w:rsidR="0027567C" w:rsidRPr="00745513" w:rsidRDefault="0027567C" w:rsidP="0027567C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366AE4" w:rsidRDefault="008C556B" w:rsidP="008C556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366AE4" w:rsidRDefault="0027567C" w:rsidP="008C556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первой</w:t>
      </w:r>
      <w:r w:rsidR="00366AE4" w:rsidRPr="00366AE4">
        <w:rPr>
          <w:rFonts w:ascii="Times New Roman" w:hAnsi="Times New Roman" w:cs="Times New Roman"/>
          <w:sz w:val="24"/>
          <w:szCs w:val="24"/>
        </w:rPr>
        <w:t xml:space="preserve"> сессии</w:t>
      </w:r>
      <w:r w:rsidR="00CC0337">
        <w:rPr>
          <w:rFonts w:ascii="Times New Roman" w:hAnsi="Times New Roman" w:cs="Times New Roman"/>
          <w:sz w:val="24"/>
          <w:szCs w:val="24"/>
        </w:rPr>
        <w:t xml:space="preserve"> </w:t>
      </w:r>
      <w:r w:rsidR="00CC0337" w:rsidRPr="00CC0337">
        <w:rPr>
          <w:rFonts w:ascii="Times New Roman" w:hAnsi="Times New Roman" w:cs="Times New Roman"/>
          <w:sz w:val="24"/>
          <w:szCs w:val="24"/>
        </w:rPr>
        <w:t>шестого созыва</w:t>
      </w:r>
    </w:p>
    <w:p w:rsidR="00366AE4" w:rsidRDefault="004F274D" w:rsidP="00366AE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</w:t>
      </w:r>
      <w:r w:rsidR="00366AE4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9.2020</w:t>
      </w:r>
      <w:r w:rsidR="00366AE4">
        <w:rPr>
          <w:rFonts w:ascii="Times New Roman" w:hAnsi="Times New Roman" w:cs="Times New Roman"/>
          <w:sz w:val="24"/>
          <w:szCs w:val="24"/>
        </w:rPr>
        <w:t xml:space="preserve"> г.                                             с</w:t>
      </w:r>
      <w:proofErr w:type="gramStart"/>
      <w:r w:rsidR="00366AE4">
        <w:rPr>
          <w:rFonts w:ascii="Times New Roman" w:hAnsi="Times New Roman" w:cs="Times New Roman"/>
          <w:sz w:val="24"/>
          <w:szCs w:val="24"/>
        </w:rPr>
        <w:t>.</w:t>
      </w:r>
      <w:r w:rsidR="00745513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="00745513">
        <w:rPr>
          <w:rFonts w:ascii="Times New Roman" w:hAnsi="Times New Roman" w:cs="Times New Roman"/>
          <w:sz w:val="24"/>
          <w:szCs w:val="24"/>
        </w:rPr>
        <w:t>овопокровка</w:t>
      </w:r>
      <w:r w:rsidR="00366AE4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745513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366AE4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>11</w:t>
      </w:r>
    </w:p>
    <w:p w:rsidR="00366AE4" w:rsidRDefault="00366AE4" w:rsidP="00366AE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6AE4">
        <w:rPr>
          <w:rFonts w:ascii="Times New Roman" w:hAnsi="Times New Roman" w:cs="Times New Roman"/>
          <w:b/>
          <w:sz w:val="24"/>
          <w:szCs w:val="24"/>
        </w:rPr>
        <w:t>О рассмотрении проекта по «</w:t>
      </w:r>
      <w:proofErr w:type="gramStart"/>
      <w:r w:rsidRPr="00366AE4">
        <w:rPr>
          <w:rFonts w:ascii="Times New Roman" w:hAnsi="Times New Roman" w:cs="Times New Roman"/>
          <w:b/>
          <w:sz w:val="24"/>
          <w:szCs w:val="24"/>
        </w:rPr>
        <w:t>Инициативному</w:t>
      </w:r>
      <w:proofErr w:type="gramEnd"/>
      <w:r w:rsidRPr="00366AE4">
        <w:rPr>
          <w:rFonts w:ascii="Times New Roman" w:hAnsi="Times New Roman" w:cs="Times New Roman"/>
          <w:b/>
          <w:sz w:val="24"/>
          <w:szCs w:val="24"/>
        </w:rPr>
        <w:t xml:space="preserve"> бюджетированию»</w:t>
      </w:r>
    </w:p>
    <w:p w:rsidR="00366AE4" w:rsidRDefault="00366AE4" w:rsidP="00366AE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proofErr w:type="gramStart"/>
      <w:r w:rsidRPr="00366AE4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Российской Федерации от </w:t>
      </w:r>
      <w:r>
        <w:rPr>
          <w:rFonts w:ascii="Times New Roman" w:hAnsi="Times New Roman" w:cs="Times New Roman"/>
          <w:sz w:val="24"/>
          <w:szCs w:val="24"/>
        </w:rPr>
        <w:t>06.10.2003 г. №131-ФЗ «Об общих принципах организации местного самоуправления в Росс</w:t>
      </w:r>
      <w:r w:rsidR="00745513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йской Федерации», руководствуясь Бюджетным кодексом Российской Федерации, Уставом </w:t>
      </w:r>
      <w:r w:rsidR="00745513">
        <w:rPr>
          <w:rFonts w:ascii="Times New Roman" w:hAnsi="Times New Roman" w:cs="Times New Roman"/>
          <w:sz w:val="24"/>
          <w:szCs w:val="24"/>
        </w:rPr>
        <w:t>Новопокровского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области, Совет депутатов </w:t>
      </w:r>
      <w:r w:rsidR="00745513">
        <w:rPr>
          <w:rFonts w:ascii="Times New Roman" w:hAnsi="Times New Roman" w:cs="Times New Roman"/>
          <w:sz w:val="24"/>
          <w:szCs w:val="24"/>
        </w:rPr>
        <w:t>Новопокровского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области, рассмотрев проект, разработанный для участия в конкурсе социально значимых проектов в сфере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развития общественной инфраструктуры</w:t>
      </w:r>
    </w:p>
    <w:p w:rsidR="00366AE4" w:rsidRDefault="00366AE4" w:rsidP="00366AE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81EB9">
        <w:rPr>
          <w:rFonts w:ascii="Times New Roman" w:hAnsi="Times New Roman" w:cs="Times New Roman"/>
          <w:b/>
          <w:sz w:val="24"/>
          <w:szCs w:val="24"/>
        </w:rPr>
        <w:t>РЕШИЛ:</w:t>
      </w:r>
    </w:p>
    <w:p w:rsidR="00E81EB9" w:rsidRDefault="00E81EB9" w:rsidP="00E81EB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81EB9">
        <w:rPr>
          <w:rFonts w:ascii="Times New Roman" w:hAnsi="Times New Roman" w:cs="Times New Roman"/>
          <w:sz w:val="24"/>
          <w:szCs w:val="24"/>
        </w:rPr>
        <w:t xml:space="preserve">Предусмотреть в местном бюджете </w:t>
      </w:r>
      <w:r w:rsidR="00745513">
        <w:rPr>
          <w:rFonts w:ascii="Times New Roman" w:hAnsi="Times New Roman" w:cs="Times New Roman"/>
          <w:sz w:val="24"/>
          <w:szCs w:val="24"/>
        </w:rPr>
        <w:t>Новопокровского</w:t>
      </w:r>
      <w:r w:rsidRPr="00E81EB9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 необ</w:t>
      </w:r>
      <w:r>
        <w:rPr>
          <w:rFonts w:ascii="Times New Roman" w:hAnsi="Times New Roman" w:cs="Times New Roman"/>
          <w:sz w:val="24"/>
          <w:szCs w:val="24"/>
        </w:rPr>
        <w:t>ходимые средства на реализацию проекта, в случае прохождения им конкурсного отбора.</w:t>
      </w:r>
    </w:p>
    <w:p w:rsidR="00E81EB9" w:rsidRDefault="00E81EB9" w:rsidP="00E81EB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Опубликовать настоящее решение в газете «</w:t>
      </w:r>
      <w:r w:rsidR="00745513">
        <w:rPr>
          <w:rFonts w:ascii="Times New Roman" w:hAnsi="Times New Roman" w:cs="Times New Roman"/>
          <w:sz w:val="24"/>
          <w:szCs w:val="24"/>
        </w:rPr>
        <w:t xml:space="preserve">Новопокровский </w:t>
      </w:r>
      <w:r>
        <w:rPr>
          <w:rFonts w:ascii="Times New Roman" w:hAnsi="Times New Roman" w:cs="Times New Roman"/>
          <w:sz w:val="24"/>
          <w:szCs w:val="24"/>
        </w:rPr>
        <w:t xml:space="preserve">вестник» и разместить на официальном сайте администрации </w:t>
      </w:r>
      <w:r w:rsidR="00745513">
        <w:rPr>
          <w:rFonts w:ascii="Times New Roman" w:hAnsi="Times New Roman" w:cs="Times New Roman"/>
          <w:sz w:val="24"/>
          <w:szCs w:val="24"/>
        </w:rPr>
        <w:t xml:space="preserve">Новопокровского </w:t>
      </w:r>
      <w:r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 в сети Интернет.</w:t>
      </w:r>
    </w:p>
    <w:p w:rsidR="00E81EB9" w:rsidRDefault="00E81EB9" w:rsidP="00E81EB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 вступает в силу со дня его официального опубликования.</w:t>
      </w:r>
    </w:p>
    <w:p w:rsidR="00E81EB9" w:rsidRDefault="00E81EB9" w:rsidP="00E81EB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E81EB9" w:rsidRDefault="00E81EB9" w:rsidP="00E81EB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E81EB9" w:rsidRDefault="00E81EB9" w:rsidP="00E81EB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E81EB9" w:rsidRDefault="00E81EB9" w:rsidP="00E81EB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</w:t>
      </w:r>
      <w:r w:rsidR="00745513">
        <w:rPr>
          <w:rFonts w:ascii="Times New Roman" w:hAnsi="Times New Roman" w:cs="Times New Roman"/>
          <w:sz w:val="24"/>
          <w:szCs w:val="24"/>
        </w:rPr>
        <w:t>Новопокровского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E81EB9" w:rsidRDefault="00E81EB9" w:rsidP="00E81EB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Татарского района Новосибирской области                                    </w:t>
      </w:r>
      <w:r w:rsidR="00745513">
        <w:rPr>
          <w:rFonts w:ascii="Times New Roman" w:hAnsi="Times New Roman" w:cs="Times New Roman"/>
          <w:sz w:val="24"/>
          <w:szCs w:val="24"/>
        </w:rPr>
        <w:t>И.И.Черкасова</w:t>
      </w:r>
    </w:p>
    <w:p w:rsidR="00E81EB9" w:rsidRDefault="00E81EB9" w:rsidP="00E81EB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7567C" w:rsidRDefault="00E81EB9" w:rsidP="00E81EB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E81EB9" w:rsidRDefault="00E81EB9" w:rsidP="00E81EB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5513">
        <w:rPr>
          <w:rFonts w:ascii="Times New Roman" w:hAnsi="Times New Roman" w:cs="Times New Roman"/>
          <w:sz w:val="24"/>
          <w:szCs w:val="24"/>
        </w:rPr>
        <w:t xml:space="preserve">Новопокровского 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E81EB9" w:rsidRPr="00E81EB9" w:rsidRDefault="00E81EB9" w:rsidP="00E81EB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Татарского района Новосибирской области                                   </w:t>
      </w:r>
      <w:r w:rsidR="00745513">
        <w:rPr>
          <w:rFonts w:ascii="Times New Roman" w:hAnsi="Times New Roman" w:cs="Times New Roman"/>
          <w:sz w:val="24"/>
          <w:szCs w:val="24"/>
        </w:rPr>
        <w:t>А.А.Лужная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8C556B" w:rsidRPr="008C556B" w:rsidRDefault="008C556B" w:rsidP="008C556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sectPr w:rsidR="008C556B" w:rsidRPr="008C556B" w:rsidSect="00A76E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E676D0"/>
    <w:multiLevelType w:val="hybridMultilevel"/>
    <w:tmpl w:val="8E40CE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>
    <w:useFELayout/>
  </w:compat>
  <w:rsids>
    <w:rsidRoot w:val="008C556B"/>
    <w:rsid w:val="001B1A56"/>
    <w:rsid w:val="00262036"/>
    <w:rsid w:val="0027133F"/>
    <w:rsid w:val="0027567C"/>
    <w:rsid w:val="00291B1E"/>
    <w:rsid w:val="00366AE4"/>
    <w:rsid w:val="004F274D"/>
    <w:rsid w:val="00745513"/>
    <w:rsid w:val="00752EA8"/>
    <w:rsid w:val="00801051"/>
    <w:rsid w:val="008C556B"/>
    <w:rsid w:val="00A76E73"/>
    <w:rsid w:val="00CC0337"/>
    <w:rsid w:val="00E81EB9"/>
    <w:rsid w:val="00F747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E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1EB9"/>
    <w:pPr>
      <w:ind w:left="720"/>
      <w:contextualSpacing/>
    </w:pPr>
  </w:style>
  <w:style w:type="paragraph" w:styleId="a4">
    <w:name w:val="No Spacing"/>
    <w:uiPriority w:val="1"/>
    <w:qFormat/>
    <w:rsid w:val="0074551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231</Words>
  <Characters>1317</Characters>
  <Application>Microsoft Office Word</Application>
  <DocSecurity>0</DocSecurity>
  <Lines>10</Lines>
  <Paragraphs>3</Paragraphs>
  <ScaleCrop>false</ScaleCrop>
  <Company>Grizli777</Company>
  <LinksUpToDate>false</LinksUpToDate>
  <CharactersWithSpaces>1545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 увальск</dc:creator>
  <cp:keywords/>
  <dc:description/>
  <cp:lastModifiedBy>777</cp:lastModifiedBy>
  <cp:revision>17</cp:revision>
  <cp:lastPrinted>2020-10-13T05:15:00Z</cp:lastPrinted>
  <dcterms:created xsi:type="dcterms:W3CDTF">2019-03-18T09:41:00Z</dcterms:created>
  <dcterms:modified xsi:type="dcterms:W3CDTF">2020-10-13T05:29:00Z</dcterms:modified>
</cp:coreProperties>
</file>